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92EE3" w:rsidRDefault="00516174" w:rsidP="00516174">
      <w:pPr>
        <w:ind w:firstLine="284"/>
        <w:jc w:val="both"/>
      </w:pPr>
      <w:r>
        <w:t>Состав родительского комитета МБДОУ «Детский сад №251 компенсирующего вида» Советского района г. Казани: 6 человек.</w:t>
      </w:r>
    </w:p>
    <w:p w:rsidR="00516174" w:rsidRDefault="00516174" w:rsidP="00516174">
      <w:pPr>
        <w:ind w:firstLine="284"/>
        <w:jc w:val="both"/>
      </w:pPr>
      <w:r>
        <w:t>График заседаний: 2 раза в год.</w:t>
      </w:r>
    </w:p>
    <w:p w:rsidR="00516174" w:rsidRDefault="00516174" w:rsidP="00516174">
      <w:pPr>
        <w:ind w:firstLine="284"/>
        <w:jc w:val="both"/>
      </w:pPr>
      <w:r>
        <w:t xml:space="preserve">Контактная </w:t>
      </w:r>
      <w:bookmarkStart w:id="0" w:name="_GoBack"/>
      <w:bookmarkEnd w:id="0"/>
      <w:r>
        <w:t>информация: тел. 273-80-41.</w:t>
      </w:r>
    </w:p>
    <w:sectPr w:rsidR="00516174" w:rsidSect="00516174"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6174"/>
    <w:rsid w:val="00516174"/>
    <w:rsid w:val="00692E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8"/>
        <w:szCs w:val="48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8"/>
        <w:szCs w:val="48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27</Words>
  <Characters>160</Characters>
  <Application>Microsoft Office Word</Application>
  <DocSecurity>0</DocSecurity>
  <Lines>1</Lines>
  <Paragraphs>1</Paragraphs>
  <ScaleCrop>false</ScaleCrop>
  <Company>*</Company>
  <LinksUpToDate>false</LinksUpToDate>
  <CharactersWithSpaces>186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Рашид</dc:creator>
  <cp:lastModifiedBy>Рашид</cp:lastModifiedBy>
  <cp:revision>1</cp:revision>
  <dcterms:created xsi:type="dcterms:W3CDTF">2013-08-14T12:47:00Z</dcterms:created>
  <dcterms:modified xsi:type="dcterms:W3CDTF">2013-08-14T12:51:00Z</dcterms:modified>
</cp:coreProperties>
</file>